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4B" w:rsidRPr="0085224B" w:rsidRDefault="0085224B" w:rsidP="0085224B">
      <w:pPr>
        <w:spacing w:line="240" w:lineRule="auto"/>
        <w:jc w:val="center"/>
        <w:rPr>
          <w:rFonts w:ascii="Times New Roman" w:hAnsi="Times New Roman" w:cs="Times New Roman"/>
          <w:b/>
          <w:sz w:val="24"/>
          <w:szCs w:val="24"/>
        </w:rPr>
      </w:pPr>
      <w:r w:rsidRPr="0085224B">
        <w:rPr>
          <w:rFonts w:ascii="Times New Roman" w:hAnsi="Times New Roman" w:cs="Times New Roman"/>
          <w:b/>
          <w:sz w:val="24"/>
          <w:szCs w:val="24"/>
        </w:rPr>
        <w:t>ABSTRAK</w:t>
      </w:r>
    </w:p>
    <w:p w:rsidR="00DF6F32" w:rsidRDefault="00DF6F32" w:rsidP="00DF6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MODEL </w:t>
      </w:r>
      <w:r w:rsidR="000942DC">
        <w:rPr>
          <w:rFonts w:ascii="Times New Roman" w:hAnsi="Times New Roman" w:cs="Times New Roman"/>
          <w:sz w:val="24"/>
          <w:szCs w:val="24"/>
        </w:rPr>
        <w:t xml:space="preserve">COOPERATIVE LEARNING </w:t>
      </w:r>
      <w:r w:rsidR="000942DC" w:rsidRPr="000942DC">
        <w:rPr>
          <w:rFonts w:ascii="Times New Roman" w:hAnsi="Times New Roman" w:cs="Times New Roman"/>
          <w:sz w:val="24"/>
          <w:szCs w:val="24"/>
        </w:rPr>
        <w:t>TI</w:t>
      </w:r>
      <w:r w:rsidR="0085224B" w:rsidRPr="000942DC">
        <w:rPr>
          <w:rFonts w:ascii="Times New Roman" w:hAnsi="Times New Roman" w:cs="Times New Roman"/>
          <w:sz w:val="24"/>
          <w:szCs w:val="24"/>
        </w:rPr>
        <w:t>PE</w:t>
      </w:r>
      <w:r w:rsidR="0085224B" w:rsidRPr="00633C81">
        <w:rPr>
          <w:rFonts w:ascii="Times New Roman" w:hAnsi="Times New Roman" w:cs="Times New Roman"/>
          <w:sz w:val="24"/>
          <w:szCs w:val="24"/>
        </w:rPr>
        <w:t xml:space="preserve"> TGT</w:t>
      </w:r>
    </w:p>
    <w:p w:rsidR="0085224B" w:rsidRDefault="0085224B" w:rsidP="000942DC">
      <w:pPr>
        <w:spacing w:after="0" w:line="240" w:lineRule="auto"/>
        <w:jc w:val="center"/>
        <w:rPr>
          <w:rFonts w:ascii="Times New Roman" w:hAnsi="Times New Roman" w:cs="Times New Roman"/>
          <w:sz w:val="24"/>
          <w:szCs w:val="24"/>
        </w:rPr>
      </w:pPr>
      <w:r w:rsidRPr="00633C81">
        <w:rPr>
          <w:rFonts w:ascii="Times New Roman" w:hAnsi="Times New Roman" w:cs="Times New Roman"/>
          <w:sz w:val="24"/>
          <w:szCs w:val="24"/>
        </w:rPr>
        <w:t xml:space="preserve"> DALAM PEMBELAJARAN PENDIDIKAN JASMANI </w:t>
      </w:r>
      <w:r w:rsidR="000942DC">
        <w:rPr>
          <w:rFonts w:ascii="Times New Roman" w:hAnsi="Times New Roman" w:cs="Times New Roman"/>
          <w:sz w:val="24"/>
          <w:szCs w:val="24"/>
        </w:rPr>
        <w:t>TERHADAP PRILAKU INTERAKSI</w:t>
      </w:r>
      <w:r w:rsidRPr="00633C81">
        <w:rPr>
          <w:rFonts w:ascii="Times New Roman" w:hAnsi="Times New Roman" w:cs="Times New Roman"/>
          <w:sz w:val="24"/>
          <w:szCs w:val="24"/>
        </w:rPr>
        <w:t xml:space="preserve"> SOSIAL SISWA</w:t>
      </w:r>
    </w:p>
    <w:p w:rsidR="000942DC" w:rsidRPr="00633C81" w:rsidRDefault="000942DC" w:rsidP="000942DC">
      <w:pPr>
        <w:spacing w:after="0" w:line="240" w:lineRule="auto"/>
        <w:jc w:val="center"/>
        <w:rPr>
          <w:rFonts w:ascii="Times New Roman" w:hAnsi="Times New Roman" w:cs="Times New Roman"/>
          <w:sz w:val="24"/>
          <w:szCs w:val="24"/>
        </w:rPr>
      </w:pPr>
    </w:p>
    <w:p w:rsidR="0085224B" w:rsidRPr="00633C81" w:rsidRDefault="0085224B" w:rsidP="00DF6F32">
      <w:pPr>
        <w:spacing w:after="0" w:line="240" w:lineRule="auto"/>
        <w:jc w:val="center"/>
        <w:rPr>
          <w:rFonts w:ascii="Times New Roman" w:hAnsi="Times New Roman" w:cs="Times New Roman"/>
          <w:sz w:val="24"/>
          <w:szCs w:val="24"/>
        </w:rPr>
      </w:pPr>
      <w:r w:rsidRPr="00633C81">
        <w:rPr>
          <w:rFonts w:ascii="Times New Roman" w:hAnsi="Times New Roman" w:cs="Times New Roman"/>
          <w:sz w:val="24"/>
          <w:szCs w:val="24"/>
        </w:rPr>
        <w:t xml:space="preserve">Didik Subhakti Prawira Raharja </w:t>
      </w:r>
    </w:p>
    <w:p w:rsidR="0085224B" w:rsidRDefault="002F54DA" w:rsidP="008522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Nurlan Kusmaedi, M.Pd</w:t>
      </w:r>
    </w:p>
    <w:p w:rsidR="0085224B" w:rsidRDefault="002F54DA" w:rsidP="008522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 Dian Budiana, M.Pd </w:t>
      </w:r>
    </w:p>
    <w:p w:rsidR="00351FD8" w:rsidRPr="00633C81" w:rsidRDefault="00351FD8" w:rsidP="0085224B">
      <w:pPr>
        <w:spacing w:line="240" w:lineRule="auto"/>
        <w:jc w:val="center"/>
        <w:rPr>
          <w:rFonts w:ascii="Times New Roman" w:hAnsi="Times New Roman" w:cs="Times New Roman"/>
          <w:sz w:val="24"/>
          <w:szCs w:val="24"/>
        </w:rPr>
      </w:pPr>
    </w:p>
    <w:p w:rsidR="00E01CEB" w:rsidRDefault="00E01CEB" w:rsidP="00E01CEB">
      <w:pPr>
        <w:spacing w:after="0" w:line="240" w:lineRule="auto"/>
        <w:jc w:val="both"/>
        <w:rPr>
          <w:rStyle w:val="hps"/>
          <w:rFonts w:ascii="Times New Roman" w:hAnsi="Times New Roman" w:cs="Times New Roman"/>
          <w:sz w:val="24"/>
          <w:szCs w:val="24"/>
        </w:rPr>
      </w:pPr>
      <w:r w:rsidRPr="00E01CEB">
        <w:rPr>
          <w:rFonts w:ascii="Times New Roman" w:hAnsi="Times New Roman" w:cs="Times New Roman"/>
          <w:sz w:val="24"/>
          <w:szCs w:val="24"/>
        </w:rPr>
        <w:t>Masa kanak-kanak akhir merupakan usia berkelompok, pada saat itu pula proses interaksi sosial anak berkembang dengan pesat,  interaksi sosial yang terjadi tidak selalu bersifat positif untuk itu perlu dilakukan pembelajaran yang dikembangkan atas dasar tujuan sosial agar dapat selalu mengarah kepada hal yang positif (asosiatif) dan menurunkan hal yang negatif (disosiatif) melalui pe</w:t>
      </w:r>
      <w:r w:rsidR="000942DC">
        <w:rPr>
          <w:rFonts w:ascii="Times New Roman" w:hAnsi="Times New Roman" w:cs="Times New Roman"/>
          <w:sz w:val="24"/>
          <w:szCs w:val="24"/>
        </w:rPr>
        <w:t>mbelajaran pendidikan jasmani. M</w:t>
      </w:r>
      <w:r w:rsidRPr="00E01CEB">
        <w:rPr>
          <w:rFonts w:ascii="Times New Roman" w:hAnsi="Times New Roman" w:cs="Times New Roman"/>
          <w:sz w:val="24"/>
          <w:szCs w:val="24"/>
        </w:rPr>
        <w:t>etode p</w:t>
      </w:r>
      <w:r w:rsidR="001C64E6">
        <w:rPr>
          <w:rFonts w:ascii="Times New Roman" w:hAnsi="Times New Roman" w:cs="Times New Roman"/>
          <w:sz w:val="24"/>
          <w:szCs w:val="24"/>
        </w:rPr>
        <w:t>enelitian yang digunakan adalah</w:t>
      </w:r>
      <w:r w:rsidRPr="00E01CEB">
        <w:rPr>
          <w:rFonts w:ascii="Times New Roman" w:hAnsi="Times New Roman" w:cs="Times New Roman"/>
          <w:sz w:val="24"/>
          <w:szCs w:val="24"/>
        </w:rPr>
        <w:t xml:space="preserve"> metode eksperimen dengan  </w:t>
      </w:r>
      <w:r w:rsidRPr="00E01CEB">
        <w:rPr>
          <w:rFonts w:ascii="Times New Roman" w:hAnsi="Times New Roman" w:cs="Times New Roman"/>
          <w:i/>
          <w:sz w:val="24"/>
          <w:szCs w:val="24"/>
        </w:rPr>
        <w:t>pretes-posttest control group desain</w:t>
      </w:r>
      <w:r w:rsidRPr="00E01CEB">
        <w:rPr>
          <w:rFonts w:ascii="Times New Roman" w:hAnsi="Times New Roman" w:cs="Times New Roman"/>
          <w:sz w:val="24"/>
          <w:szCs w:val="24"/>
        </w:rPr>
        <w:t xml:space="preserve">. Kelompok eksperimen dalam penelitian ini diberikan perlakuan dengan model </w:t>
      </w:r>
      <w:r w:rsidRPr="00E01CEB">
        <w:rPr>
          <w:rFonts w:ascii="Times New Roman" w:hAnsi="Times New Roman" w:cs="Times New Roman"/>
          <w:i/>
          <w:sz w:val="24"/>
          <w:szCs w:val="24"/>
        </w:rPr>
        <w:t xml:space="preserve">cooperatif learning </w:t>
      </w:r>
      <w:r w:rsidRPr="00E01CEB">
        <w:rPr>
          <w:rFonts w:ascii="Times New Roman" w:hAnsi="Times New Roman" w:cs="Times New Roman"/>
          <w:sz w:val="24"/>
          <w:szCs w:val="24"/>
        </w:rPr>
        <w:t>tipe</w:t>
      </w:r>
      <w:r w:rsidRPr="00E01CEB">
        <w:rPr>
          <w:rFonts w:ascii="Times New Roman" w:hAnsi="Times New Roman" w:cs="Times New Roman"/>
          <w:i/>
          <w:sz w:val="24"/>
          <w:szCs w:val="24"/>
        </w:rPr>
        <w:t xml:space="preserve"> TGT</w:t>
      </w:r>
      <w:r w:rsidRPr="00E01CEB">
        <w:rPr>
          <w:rFonts w:ascii="Times New Roman" w:hAnsi="Times New Roman" w:cs="Times New Roman"/>
          <w:sz w:val="24"/>
          <w:szCs w:val="24"/>
        </w:rPr>
        <w:t xml:space="preserve"> dan kelompok kontrol dengan model konvensional (</w:t>
      </w:r>
      <w:r w:rsidRPr="00E01CEB">
        <w:rPr>
          <w:rFonts w:ascii="Times New Roman" w:hAnsi="Times New Roman" w:cs="Times New Roman"/>
          <w:i/>
          <w:sz w:val="24"/>
          <w:szCs w:val="24"/>
        </w:rPr>
        <w:t>direct teaching</w:t>
      </w:r>
      <w:r w:rsidRPr="00E01CEB">
        <w:rPr>
          <w:rFonts w:ascii="Times New Roman" w:hAnsi="Times New Roman" w:cs="Times New Roman"/>
          <w:sz w:val="24"/>
          <w:szCs w:val="24"/>
        </w:rPr>
        <w:t xml:space="preserve">). Populasi dalam penelitian ini adalah siswa kelas 7 SMP BPK Penabur Cimahi yang terdiri dari tiga kelas dengan jumlah 94 siswa, sampel yang digunakan adalah 60 orang siswa yang terdiri dari 30 orang siswa kelas 7A dan 30 orang kelas 7B yang diperoleh dengan teknik </w:t>
      </w:r>
      <w:r w:rsidRPr="00E01CEB">
        <w:rPr>
          <w:rFonts w:ascii="Times New Roman" w:hAnsi="Times New Roman" w:cs="Times New Roman"/>
          <w:i/>
          <w:sz w:val="24"/>
          <w:szCs w:val="24"/>
        </w:rPr>
        <w:t>two-stage random sampling</w:t>
      </w:r>
      <w:r w:rsidRPr="00E01CEB">
        <w:rPr>
          <w:rFonts w:ascii="Times New Roman" w:hAnsi="Times New Roman" w:cs="Times New Roman"/>
          <w:sz w:val="24"/>
          <w:szCs w:val="24"/>
        </w:rPr>
        <w:t xml:space="preserve">, instrumen </w:t>
      </w:r>
      <w:r w:rsidR="000942DC">
        <w:rPr>
          <w:rFonts w:ascii="Times New Roman" w:hAnsi="Times New Roman" w:cs="Times New Roman"/>
          <w:sz w:val="24"/>
          <w:szCs w:val="24"/>
        </w:rPr>
        <w:t xml:space="preserve"> </w:t>
      </w:r>
      <w:r w:rsidRPr="00E01CEB">
        <w:rPr>
          <w:rFonts w:ascii="Times New Roman" w:hAnsi="Times New Roman" w:cs="Times New Roman"/>
          <w:sz w:val="24"/>
          <w:szCs w:val="24"/>
        </w:rPr>
        <w:t xml:space="preserve">yang digunakan berupa angket proses interaksi sosial dengan pengolahan data menggunakan uji Manova. Hasil menunjukkan </w:t>
      </w:r>
      <w:r w:rsidR="000E49C1">
        <w:rPr>
          <w:rFonts w:ascii="Times New Roman" w:hAnsi="Times New Roman" w:cs="Times New Roman"/>
          <w:color w:val="000000"/>
          <w:w w:val="102"/>
          <w:sz w:val="24"/>
          <w:szCs w:val="24"/>
        </w:rPr>
        <w:t>t</w:t>
      </w:r>
      <w:r w:rsidRPr="00E01CEB">
        <w:rPr>
          <w:rFonts w:ascii="Times New Roman" w:hAnsi="Times New Roman" w:cs="Times New Roman"/>
          <w:color w:val="000000"/>
          <w:w w:val="102"/>
          <w:sz w:val="24"/>
          <w:szCs w:val="24"/>
        </w:rPr>
        <w:t>erdapat perbedaan interaksi sosial dalam kontek</w:t>
      </w:r>
      <w:r w:rsidR="000E49C1">
        <w:rPr>
          <w:rFonts w:ascii="Times New Roman" w:hAnsi="Times New Roman" w:cs="Times New Roman"/>
          <w:color w:val="000000"/>
          <w:w w:val="102"/>
          <w:sz w:val="24"/>
          <w:szCs w:val="24"/>
        </w:rPr>
        <w:t>s</w:t>
      </w:r>
      <w:r w:rsidRPr="00E01CEB">
        <w:rPr>
          <w:rFonts w:ascii="Times New Roman" w:hAnsi="Times New Roman" w:cs="Times New Roman"/>
          <w:color w:val="000000"/>
          <w:w w:val="102"/>
          <w:sz w:val="24"/>
          <w:szCs w:val="24"/>
        </w:rPr>
        <w:t xml:space="preserve"> asosiatif dan disosiatif antara yang menggunakan model </w:t>
      </w:r>
      <w:r w:rsidRPr="00E01CEB">
        <w:rPr>
          <w:rFonts w:ascii="Times New Roman" w:hAnsi="Times New Roman" w:cs="Times New Roman"/>
          <w:i/>
          <w:color w:val="000000"/>
          <w:w w:val="102"/>
          <w:sz w:val="24"/>
          <w:szCs w:val="24"/>
        </w:rPr>
        <w:t>cooperative learning</w:t>
      </w:r>
      <w:r w:rsidRPr="000942DC">
        <w:rPr>
          <w:rFonts w:ascii="Times New Roman" w:hAnsi="Times New Roman" w:cs="Times New Roman"/>
          <w:color w:val="000000"/>
          <w:w w:val="102"/>
          <w:sz w:val="24"/>
          <w:szCs w:val="24"/>
        </w:rPr>
        <w:t xml:space="preserve"> tipe</w:t>
      </w:r>
      <w:r w:rsidRPr="00E01CEB">
        <w:rPr>
          <w:rFonts w:ascii="Times New Roman" w:hAnsi="Times New Roman" w:cs="Times New Roman"/>
          <w:i/>
          <w:color w:val="000000"/>
          <w:w w:val="102"/>
          <w:sz w:val="24"/>
          <w:szCs w:val="24"/>
        </w:rPr>
        <w:t xml:space="preserve"> TGT</w:t>
      </w:r>
      <w:r w:rsidRPr="00E01CEB">
        <w:rPr>
          <w:rFonts w:ascii="Times New Roman" w:hAnsi="Times New Roman" w:cs="Times New Roman"/>
          <w:color w:val="000000"/>
          <w:w w:val="102"/>
          <w:sz w:val="24"/>
          <w:szCs w:val="24"/>
        </w:rPr>
        <w:t xml:space="preserve"> dengan model konvensional</w:t>
      </w:r>
      <w:r w:rsidRPr="00E01CEB">
        <w:rPr>
          <w:rFonts w:ascii="Times New Roman" w:hAnsi="Times New Roman" w:cs="Times New Roman"/>
          <w:i/>
          <w:color w:val="000000"/>
          <w:w w:val="102"/>
          <w:sz w:val="24"/>
          <w:szCs w:val="24"/>
        </w:rPr>
        <w:t xml:space="preserve">. </w:t>
      </w:r>
      <w:r w:rsidRPr="00E01CEB">
        <w:rPr>
          <w:rFonts w:ascii="Times New Roman" w:hAnsi="Times New Roman" w:cs="Times New Roman"/>
          <w:color w:val="000000"/>
          <w:w w:val="102"/>
          <w:sz w:val="24"/>
          <w:szCs w:val="24"/>
        </w:rPr>
        <w:t xml:space="preserve">Model </w:t>
      </w:r>
      <w:r w:rsidRPr="00E01CEB">
        <w:rPr>
          <w:rFonts w:ascii="Times New Roman" w:hAnsi="Times New Roman" w:cs="Times New Roman"/>
          <w:i/>
          <w:color w:val="000000"/>
          <w:w w:val="102"/>
          <w:sz w:val="24"/>
          <w:szCs w:val="24"/>
        </w:rPr>
        <w:t>cooperative learning</w:t>
      </w:r>
      <w:r w:rsidRPr="00E01CEB">
        <w:rPr>
          <w:rFonts w:ascii="Times New Roman" w:hAnsi="Times New Roman" w:cs="Times New Roman"/>
          <w:color w:val="000000"/>
          <w:w w:val="102"/>
          <w:sz w:val="24"/>
          <w:szCs w:val="24"/>
        </w:rPr>
        <w:t xml:space="preserve"> tipe TGT dapat dijadikan rujukan dalam rangka peningkatan aspek afektif siswa serta </w:t>
      </w:r>
      <w:r w:rsidRPr="00E01CEB">
        <w:rPr>
          <w:rStyle w:val="hps"/>
          <w:rFonts w:ascii="Times New Roman" w:hAnsi="Times New Roman" w:cs="Times New Roman"/>
          <w:sz w:val="24"/>
          <w:szCs w:val="24"/>
        </w:rPr>
        <w:t>diperlukan penelitian lebih lanjut mengenai dampak dari penggunaan model pembelajaran kooperatif terhadap unsur lain seperti kognitif siswa, empati, tanggung jawab, dan kecerdasan emosional.</w:t>
      </w:r>
    </w:p>
    <w:p w:rsidR="00E27D4F" w:rsidRDefault="00E27D4F" w:rsidP="00E27D4F">
      <w:pPr>
        <w:spacing w:after="0" w:line="240" w:lineRule="auto"/>
        <w:rPr>
          <w:rFonts w:ascii="Times New Roman" w:hAnsi="Times New Roman" w:cs="Times New Roman"/>
          <w:color w:val="000000"/>
          <w:w w:val="102"/>
          <w:sz w:val="24"/>
          <w:szCs w:val="24"/>
        </w:rPr>
      </w:pPr>
    </w:p>
    <w:p w:rsidR="002F54DA" w:rsidRDefault="002F54DA" w:rsidP="00E27D4F">
      <w:pPr>
        <w:spacing w:after="0" w:line="240" w:lineRule="auto"/>
        <w:rPr>
          <w:rFonts w:ascii="Times New Roman" w:hAnsi="Times New Roman" w:cs="Times New Roman"/>
          <w:color w:val="000000"/>
          <w:w w:val="102"/>
          <w:sz w:val="24"/>
          <w:szCs w:val="24"/>
        </w:rPr>
      </w:pPr>
    </w:p>
    <w:p w:rsidR="002F54DA" w:rsidRDefault="002F54DA" w:rsidP="00E27D4F">
      <w:pPr>
        <w:spacing w:after="0" w:line="240" w:lineRule="auto"/>
        <w:rPr>
          <w:rFonts w:ascii="Times New Roman" w:hAnsi="Times New Roman" w:cs="Times New Roman"/>
          <w:color w:val="000000"/>
          <w:w w:val="102"/>
          <w:sz w:val="24"/>
          <w:szCs w:val="24"/>
        </w:rPr>
      </w:pPr>
    </w:p>
    <w:p w:rsidR="002F54DA" w:rsidRDefault="002F54DA" w:rsidP="00E27D4F">
      <w:pPr>
        <w:spacing w:after="0" w:line="240" w:lineRule="auto"/>
        <w:rPr>
          <w:rFonts w:ascii="Times New Roman" w:hAnsi="Times New Roman" w:cs="Times New Roman"/>
          <w:color w:val="000000"/>
          <w:w w:val="102"/>
          <w:sz w:val="24"/>
          <w:szCs w:val="24"/>
        </w:rPr>
      </w:pPr>
    </w:p>
    <w:p w:rsidR="002F54DA" w:rsidRDefault="002F54DA" w:rsidP="00E27D4F">
      <w:pPr>
        <w:spacing w:after="0" w:line="240" w:lineRule="auto"/>
        <w:rPr>
          <w:rFonts w:ascii="Times New Roman" w:hAnsi="Times New Roman" w:cs="Times New Roman"/>
          <w:color w:val="000000"/>
          <w:w w:val="102"/>
          <w:sz w:val="24"/>
          <w:szCs w:val="24"/>
        </w:rPr>
      </w:pPr>
    </w:p>
    <w:p w:rsidR="002F54DA" w:rsidRDefault="002F54DA" w:rsidP="00E27D4F">
      <w:pPr>
        <w:spacing w:after="0" w:line="240" w:lineRule="auto"/>
        <w:rPr>
          <w:rStyle w:val="hps"/>
        </w:rPr>
      </w:pPr>
    </w:p>
    <w:p w:rsidR="008154E8" w:rsidRDefault="008154E8"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Default="00AD1414" w:rsidP="00E27D4F">
      <w:pPr>
        <w:spacing w:after="0" w:line="240" w:lineRule="auto"/>
      </w:pPr>
    </w:p>
    <w:p w:rsidR="00AD1414" w:rsidRPr="00AA2AC1" w:rsidRDefault="00AA2AC1" w:rsidP="00AD1414">
      <w:pPr>
        <w:spacing w:after="0" w:line="240" w:lineRule="auto"/>
        <w:jc w:val="center"/>
        <w:rPr>
          <w:rFonts w:ascii="Times New Roman" w:hAnsi="Times New Roman" w:cs="Times New Roman"/>
          <w:b/>
          <w:sz w:val="24"/>
          <w:szCs w:val="24"/>
        </w:rPr>
      </w:pPr>
      <w:r w:rsidRPr="00AA2AC1">
        <w:rPr>
          <w:rFonts w:ascii="Times New Roman" w:hAnsi="Times New Roman" w:cs="Times New Roman"/>
          <w:b/>
          <w:sz w:val="24"/>
          <w:szCs w:val="24"/>
        </w:rPr>
        <w:t>ABSTRACT</w:t>
      </w:r>
    </w:p>
    <w:p w:rsidR="00AD1414" w:rsidRDefault="00AD1414" w:rsidP="00AD1414">
      <w:pPr>
        <w:spacing w:after="0" w:line="240" w:lineRule="auto"/>
        <w:jc w:val="center"/>
        <w:rPr>
          <w:rFonts w:ascii="Arial" w:eastAsia="Times New Roman" w:hAnsi="Arial" w:cs="Arial"/>
          <w:sz w:val="28"/>
          <w:szCs w:val="28"/>
          <w:lang w:eastAsia="id-ID"/>
        </w:rPr>
      </w:pPr>
    </w:p>
    <w:p w:rsidR="00AD1414" w:rsidRPr="00AA2AC1" w:rsidRDefault="00AD1414" w:rsidP="00AD1414">
      <w:pPr>
        <w:spacing w:after="0" w:line="240" w:lineRule="auto"/>
        <w:jc w:val="center"/>
        <w:rPr>
          <w:rFonts w:ascii="Times New Roman" w:eastAsia="Times New Roman" w:hAnsi="Times New Roman" w:cs="Times New Roman"/>
          <w:sz w:val="24"/>
          <w:szCs w:val="24"/>
          <w:lang w:eastAsia="id-ID"/>
        </w:rPr>
      </w:pPr>
      <w:r w:rsidRPr="00AA2AC1">
        <w:rPr>
          <w:rFonts w:ascii="Times New Roman" w:eastAsia="Times New Roman" w:hAnsi="Times New Roman" w:cs="Times New Roman"/>
          <w:sz w:val="24"/>
          <w:szCs w:val="24"/>
          <w:lang w:eastAsia="id-ID"/>
        </w:rPr>
        <w:t>THE INFLUENCE MODEL COOPERATIVE LEARNING TYPE TGT TO BEHAVIOR SOCIAL INTERACTION STUDENTS</w:t>
      </w:r>
    </w:p>
    <w:p w:rsidR="00AD1414" w:rsidRDefault="00AD1414" w:rsidP="00E27D4F">
      <w:pPr>
        <w:spacing w:after="0" w:line="240" w:lineRule="auto"/>
      </w:pPr>
    </w:p>
    <w:p w:rsidR="00AD1414" w:rsidRDefault="00AD1414" w:rsidP="00E27D4F">
      <w:pPr>
        <w:spacing w:after="0" w:line="240" w:lineRule="auto"/>
      </w:pPr>
      <w:r>
        <w:tab/>
      </w:r>
      <w:r>
        <w:tab/>
      </w:r>
      <w:r>
        <w:tab/>
      </w:r>
      <w:r>
        <w:tab/>
      </w:r>
    </w:p>
    <w:p w:rsidR="00AD1414" w:rsidRPr="00633C81" w:rsidRDefault="00AD1414" w:rsidP="00AD1414">
      <w:pPr>
        <w:spacing w:after="0" w:line="240" w:lineRule="auto"/>
        <w:jc w:val="center"/>
        <w:rPr>
          <w:rFonts w:ascii="Times New Roman" w:hAnsi="Times New Roman" w:cs="Times New Roman"/>
          <w:sz w:val="24"/>
          <w:szCs w:val="24"/>
        </w:rPr>
      </w:pPr>
      <w:r w:rsidRPr="00633C81">
        <w:rPr>
          <w:rFonts w:ascii="Times New Roman" w:hAnsi="Times New Roman" w:cs="Times New Roman"/>
          <w:sz w:val="24"/>
          <w:szCs w:val="24"/>
        </w:rPr>
        <w:t>Didik Subhakti Prawira Raharja</w:t>
      </w:r>
    </w:p>
    <w:p w:rsidR="00AD1414" w:rsidRDefault="002F54DA" w:rsidP="00AD14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Nurlan Kusmaedi, M.Pd</w:t>
      </w:r>
    </w:p>
    <w:p w:rsidR="00AD1414" w:rsidRDefault="002F54DA" w:rsidP="00AD141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 Dian Budiana, M.Pd </w:t>
      </w:r>
    </w:p>
    <w:p w:rsidR="00AD1414" w:rsidRDefault="00AD1414" w:rsidP="00E27D4F">
      <w:pPr>
        <w:spacing w:after="0" w:line="240" w:lineRule="auto"/>
      </w:pPr>
    </w:p>
    <w:p w:rsidR="00AD1414" w:rsidRPr="00AA2AC1" w:rsidRDefault="00AD1414" w:rsidP="00AD1414">
      <w:pPr>
        <w:spacing w:after="0" w:line="240" w:lineRule="auto"/>
        <w:jc w:val="both"/>
        <w:rPr>
          <w:rFonts w:ascii="Times New Roman" w:hAnsi="Times New Roman" w:cs="Times New Roman"/>
          <w:sz w:val="24"/>
          <w:szCs w:val="24"/>
        </w:rPr>
      </w:pPr>
      <w:r w:rsidRPr="00AA2AC1">
        <w:rPr>
          <w:rFonts w:ascii="Times New Roman" w:eastAsia="Times New Roman" w:hAnsi="Times New Roman" w:cs="Times New Roman"/>
          <w:sz w:val="24"/>
          <w:szCs w:val="24"/>
          <w:lang w:eastAsia="id-ID"/>
        </w:rPr>
        <w:t xml:space="preserve">Childhood's end is the age group, at the time of the child's social interaction processes evolve rapidly, social interaction happens not always has a positive to it need to be done learning developed on the basis of the social goals that can always lead to positive things (associative) and decrease the negative (dissociative) through the learning of physical education. the research method used is the method of experimentation with pretes posttest control group-design. Group experiment in this study were given preferential treatment by the model cooperatif learning type TGT and conventional models with a control group (direct teaching). </w:t>
      </w:r>
      <w:r w:rsidRPr="00AA2AC1">
        <w:rPr>
          <w:rFonts w:ascii="Times New Roman" w:hAnsi="Times New Roman" w:cs="Times New Roman"/>
          <w:sz w:val="24"/>
          <w:szCs w:val="24"/>
        </w:rPr>
        <w:t>The population in this research is a grade 7 Junior high school BPK Penabur Cimahi</w:t>
      </w:r>
      <w:r w:rsidRPr="00AA2AC1">
        <w:rPr>
          <w:rFonts w:ascii="Times New Roman" w:eastAsia="Times New Roman" w:hAnsi="Times New Roman" w:cs="Times New Roman"/>
          <w:sz w:val="24"/>
          <w:szCs w:val="24"/>
          <w:lang w:eastAsia="id-ID"/>
        </w:rPr>
        <w:t xml:space="preserve"> which consists of three classes with a total of 94 students, the sample used is 60 students consisting of 30 students a class 7A and 7B 30 person class which is obtained with the technique of two-stage random sampling, </w:t>
      </w:r>
      <w:r w:rsidRPr="00AA2AC1">
        <w:rPr>
          <w:rStyle w:val="hps"/>
          <w:rFonts w:ascii="Times New Roman" w:hAnsi="Times New Roman" w:cs="Times New Roman"/>
          <w:sz w:val="24"/>
          <w:szCs w:val="24"/>
        </w:rPr>
        <w:t>instruments used</w:t>
      </w:r>
      <w:r w:rsidRPr="00AA2AC1">
        <w:rPr>
          <w:rStyle w:val="longtext"/>
          <w:rFonts w:ascii="Times New Roman" w:hAnsi="Times New Roman" w:cs="Times New Roman"/>
          <w:sz w:val="24"/>
          <w:szCs w:val="24"/>
        </w:rPr>
        <w:t xml:space="preserve"> </w:t>
      </w:r>
      <w:r w:rsidRPr="00AA2AC1">
        <w:rPr>
          <w:rStyle w:val="hps"/>
          <w:rFonts w:ascii="Times New Roman" w:hAnsi="Times New Roman" w:cs="Times New Roman"/>
          <w:sz w:val="24"/>
          <w:szCs w:val="24"/>
        </w:rPr>
        <w:t>in the form of</w:t>
      </w:r>
      <w:r w:rsidRPr="00AA2AC1">
        <w:rPr>
          <w:rStyle w:val="longtext"/>
          <w:rFonts w:ascii="Times New Roman" w:hAnsi="Times New Roman" w:cs="Times New Roman"/>
          <w:sz w:val="24"/>
          <w:szCs w:val="24"/>
        </w:rPr>
        <w:t xml:space="preserve"> </w:t>
      </w:r>
      <w:r w:rsidRPr="00AA2AC1">
        <w:rPr>
          <w:rStyle w:val="hps"/>
          <w:rFonts w:ascii="Times New Roman" w:hAnsi="Times New Roman" w:cs="Times New Roman"/>
          <w:sz w:val="24"/>
          <w:szCs w:val="24"/>
        </w:rPr>
        <w:t>a questionnaire</w:t>
      </w:r>
      <w:r w:rsidRPr="00AA2AC1">
        <w:rPr>
          <w:rStyle w:val="longtext"/>
          <w:rFonts w:ascii="Times New Roman" w:hAnsi="Times New Roman" w:cs="Times New Roman"/>
          <w:sz w:val="24"/>
          <w:szCs w:val="24"/>
        </w:rPr>
        <w:t xml:space="preserve"> </w:t>
      </w:r>
      <w:r w:rsidRPr="00AA2AC1">
        <w:rPr>
          <w:rStyle w:val="hps"/>
          <w:rFonts w:ascii="Times New Roman" w:hAnsi="Times New Roman" w:cs="Times New Roman"/>
          <w:sz w:val="24"/>
          <w:szCs w:val="24"/>
        </w:rPr>
        <w:t>process</w:t>
      </w:r>
      <w:r w:rsidRPr="00AA2AC1">
        <w:rPr>
          <w:rStyle w:val="longtext"/>
          <w:rFonts w:ascii="Times New Roman" w:hAnsi="Times New Roman" w:cs="Times New Roman"/>
          <w:sz w:val="24"/>
          <w:szCs w:val="24"/>
        </w:rPr>
        <w:t xml:space="preserve"> </w:t>
      </w:r>
      <w:r w:rsidRPr="00AA2AC1">
        <w:rPr>
          <w:rStyle w:val="hps"/>
          <w:rFonts w:ascii="Times New Roman" w:hAnsi="Times New Roman" w:cs="Times New Roman"/>
          <w:sz w:val="24"/>
          <w:szCs w:val="24"/>
        </w:rPr>
        <w:t>of social</w:t>
      </w:r>
      <w:r w:rsidRPr="00AA2AC1">
        <w:rPr>
          <w:rStyle w:val="longtext"/>
          <w:rFonts w:ascii="Times New Roman" w:hAnsi="Times New Roman" w:cs="Times New Roman"/>
          <w:sz w:val="24"/>
          <w:szCs w:val="24"/>
        </w:rPr>
        <w:t xml:space="preserve"> </w:t>
      </w:r>
      <w:r w:rsidRPr="00AA2AC1">
        <w:rPr>
          <w:rStyle w:val="hps"/>
          <w:rFonts w:ascii="Times New Roman" w:hAnsi="Times New Roman" w:cs="Times New Roman"/>
          <w:sz w:val="24"/>
          <w:szCs w:val="24"/>
        </w:rPr>
        <w:t xml:space="preserve">interaction </w:t>
      </w:r>
      <w:r w:rsidRPr="00AA2AC1">
        <w:rPr>
          <w:rFonts w:ascii="Times New Roman" w:eastAsia="Times New Roman" w:hAnsi="Times New Roman" w:cs="Times New Roman"/>
          <w:sz w:val="24"/>
          <w:szCs w:val="24"/>
          <w:lang w:eastAsia="id-ID"/>
        </w:rPr>
        <w:t>and data processing using Manova test.</w:t>
      </w:r>
      <w:r w:rsidRPr="00AA2AC1">
        <w:rPr>
          <w:rFonts w:ascii="Times New Roman" w:hAnsi="Times New Roman" w:cs="Times New Roman"/>
          <w:sz w:val="24"/>
          <w:szCs w:val="24"/>
        </w:rPr>
        <w:t xml:space="preserve"> Results show There are differences social interaction in the context and an associative disosiatif between that uses a model cooperative learning type TGT with conventional models. Cooperative learning model type TGT can become a reference in order to increase the aspects affective students as well as needed further research on the impact of teaching models use cooperative to other elements such as cognitive students, empathy, responsibility, and emotional.</w:t>
      </w:r>
    </w:p>
    <w:p w:rsidR="00AD1414" w:rsidRDefault="00AD1414" w:rsidP="00E27D4F">
      <w:pPr>
        <w:spacing w:after="0" w:line="240" w:lineRule="auto"/>
      </w:pPr>
    </w:p>
    <w:p w:rsidR="002F54DA" w:rsidRDefault="002F54DA" w:rsidP="00E27D4F">
      <w:pPr>
        <w:spacing w:after="0" w:line="240" w:lineRule="auto"/>
      </w:pPr>
    </w:p>
    <w:p w:rsidR="002F54DA" w:rsidRPr="008154E8" w:rsidRDefault="002F54DA" w:rsidP="00E27D4F">
      <w:pPr>
        <w:spacing w:after="0" w:line="240" w:lineRule="auto"/>
      </w:pPr>
    </w:p>
    <w:sectPr w:rsidR="002F54DA" w:rsidRPr="008154E8" w:rsidSect="0085224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4D" w:rsidRDefault="0028664D" w:rsidP="0085224B">
      <w:pPr>
        <w:spacing w:after="0" w:line="240" w:lineRule="auto"/>
      </w:pPr>
      <w:r>
        <w:separator/>
      </w:r>
    </w:p>
  </w:endnote>
  <w:endnote w:type="continuationSeparator" w:id="0">
    <w:p w:rsidR="0028664D" w:rsidRDefault="0028664D" w:rsidP="0085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rsidP="007D0141">
    <w:pPr>
      <w:spacing w:after="0" w:line="240" w:lineRule="auto"/>
      <w:contextualSpacing/>
      <w:rPr>
        <w:rFonts w:ascii="Trebuchet MS" w:hAnsi="Trebuchet MS"/>
        <w:b/>
        <w:sz w:val="18"/>
        <w:szCs w:val="18"/>
      </w:rPr>
    </w:pPr>
  </w:p>
  <w:p w:rsidR="007D0141" w:rsidRDefault="007D0141" w:rsidP="007D0141">
    <w:pPr>
      <w:spacing w:after="0" w:line="240" w:lineRule="auto"/>
      <w:contextualSpacing/>
      <w:rPr>
        <w:rFonts w:ascii="Trebuchet MS" w:hAnsi="Trebuchet MS"/>
        <w:b/>
        <w:sz w:val="18"/>
        <w:szCs w:val="18"/>
      </w:rPr>
    </w:pPr>
    <w:r>
      <w:rPr>
        <w:rFonts w:ascii="Trebuchet MS" w:hAnsi="Trebuchet MS"/>
        <w:b/>
        <w:sz w:val="18"/>
        <w:szCs w:val="18"/>
      </w:rPr>
      <w:t>Didik Subhakti Prawira Raharja</w:t>
    </w:r>
    <w:r>
      <w:rPr>
        <w:rFonts w:ascii="Trebuchet MS" w:hAnsi="Trebuchet MS" w:cs="Trebuchet MS"/>
        <w:b/>
        <w:bCs/>
        <w:sz w:val="18"/>
        <w:szCs w:val="18"/>
      </w:rPr>
      <w:t>, 2014</w:t>
    </w:r>
  </w:p>
  <w:p w:rsidR="007D0141" w:rsidRDefault="007D0141" w:rsidP="007D0141">
    <w:pPr>
      <w:spacing w:after="0" w:line="240" w:lineRule="auto"/>
      <w:contextualSpacing/>
      <w:rPr>
        <w:rFonts w:ascii="Trebuchet MS" w:hAnsi="Trebuchet MS"/>
        <w:i/>
        <w:sz w:val="18"/>
        <w:szCs w:val="18"/>
      </w:rPr>
    </w:pPr>
    <w:r>
      <w:rPr>
        <w:rFonts w:ascii="Trebuchet MS" w:hAnsi="Trebuchet MS"/>
        <w:i/>
        <w:sz w:val="18"/>
        <w:szCs w:val="18"/>
      </w:rPr>
      <w:t>PENGARUH MODEL COOPERATIVE LEARNING  TIPE TGT DALAM PEMBELAJARAN PENDIDIKAN JASMANI TERHADAP PRILAKU INTERAKSI SOSIAL SISWA</w:t>
    </w:r>
  </w:p>
  <w:p w:rsidR="007D0141" w:rsidRDefault="007D0141" w:rsidP="007D01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Cs/>
        <w:color w:val="FFC000"/>
        <w:sz w:val="18"/>
        <w:szCs w:val="18"/>
      </w:rPr>
      <w:t>|</w:t>
    </w:r>
    <w:r>
      <w:rPr>
        <w:rFonts w:ascii="Trebuchet MS" w:hAnsi="Trebuchet MS" w:cs="Trebuchet MS"/>
        <w:sz w:val="18"/>
        <w:szCs w:val="18"/>
      </w:rPr>
      <w:t xml:space="preserve"> \.upi.edu perpustakaan.upi.edu</w:t>
    </w:r>
  </w:p>
  <w:p w:rsidR="007D0141" w:rsidRDefault="007D0141" w:rsidP="007D0141">
    <w:pPr>
      <w:pStyle w:val="Footer"/>
      <w:rPr>
        <w:lang w:val="en-US"/>
      </w:rPr>
    </w:pPr>
  </w:p>
  <w:p w:rsidR="007D0141" w:rsidRDefault="007D0141">
    <w:pPr>
      <w:pStyle w:val="Footer"/>
    </w:pPr>
  </w:p>
  <w:p w:rsidR="0085224B" w:rsidRDefault="00852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4D" w:rsidRDefault="0028664D" w:rsidP="0085224B">
      <w:pPr>
        <w:spacing w:after="0" w:line="240" w:lineRule="auto"/>
      </w:pPr>
      <w:r>
        <w:separator/>
      </w:r>
    </w:p>
  </w:footnote>
  <w:footnote w:type="continuationSeparator" w:id="0">
    <w:p w:rsidR="0028664D" w:rsidRDefault="0028664D" w:rsidP="00852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41" w:rsidRDefault="007D0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4C"/>
    <w:multiLevelType w:val="hybridMultilevel"/>
    <w:tmpl w:val="E7A40F74"/>
    <w:lvl w:ilvl="0" w:tplc="E820C898">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A766433"/>
    <w:multiLevelType w:val="hybridMultilevel"/>
    <w:tmpl w:val="10E6CF08"/>
    <w:lvl w:ilvl="0" w:tplc="43E04A9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72E1725"/>
    <w:multiLevelType w:val="hybridMultilevel"/>
    <w:tmpl w:val="0FB045DC"/>
    <w:lvl w:ilvl="0" w:tplc="621C5F78">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1D628A5"/>
    <w:multiLevelType w:val="hybridMultilevel"/>
    <w:tmpl w:val="69C8B286"/>
    <w:lvl w:ilvl="0" w:tplc="51048798">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0E00E82"/>
    <w:multiLevelType w:val="hybridMultilevel"/>
    <w:tmpl w:val="F6802EFC"/>
    <w:lvl w:ilvl="0" w:tplc="04090011">
      <w:start w:val="1"/>
      <w:numFmt w:val="decimal"/>
      <w:lvlText w:val="%1)"/>
      <w:lvlJc w:val="left"/>
      <w:pPr>
        <w:ind w:left="720" w:hanging="360"/>
      </w:pPr>
      <w:rPr>
        <w:rFonts w:hint="default"/>
      </w:rPr>
    </w:lvl>
    <w:lvl w:ilvl="1" w:tplc="FE303732">
      <w:start w:val="1"/>
      <w:numFmt w:val="decimal"/>
      <w:lvlText w:val="%2."/>
      <w:lvlJc w:val="left"/>
      <w:pPr>
        <w:ind w:left="1905" w:hanging="825"/>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224B"/>
    <w:rsid w:val="00000931"/>
    <w:rsid w:val="000101BB"/>
    <w:rsid w:val="00031C67"/>
    <w:rsid w:val="00080875"/>
    <w:rsid w:val="00086AA4"/>
    <w:rsid w:val="000942DC"/>
    <w:rsid w:val="000A1881"/>
    <w:rsid w:val="000A2980"/>
    <w:rsid w:val="000B1F18"/>
    <w:rsid w:val="000E49C1"/>
    <w:rsid w:val="001443D5"/>
    <w:rsid w:val="0014583A"/>
    <w:rsid w:val="00165A4D"/>
    <w:rsid w:val="00187E2C"/>
    <w:rsid w:val="001A6132"/>
    <w:rsid w:val="001B6BA6"/>
    <w:rsid w:val="001C64E6"/>
    <w:rsid w:val="001D3149"/>
    <w:rsid w:val="001D7CC9"/>
    <w:rsid w:val="001F6DEF"/>
    <w:rsid w:val="00241D93"/>
    <w:rsid w:val="00241E7F"/>
    <w:rsid w:val="00255316"/>
    <w:rsid w:val="002614BF"/>
    <w:rsid w:val="0028664D"/>
    <w:rsid w:val="002B5B2A"/>
    <w:rsid w:val="002D7A09"/>
    <w:rsid w:val="002F54DA"/>
    <w:rsid w:val="002F6908"/>
    <w:rsid w:val="00325396"/>
    <w:rsid w:val="00345916"/>
    <w:rsid w:val="00351FD8"/>
    <w:rsid w:val="00366A92"/>
    <w:rsid w:val="00376933"/>
    <w:rsid w:val="00390199"/>
    <w:rsid w:val="003B4A3D"/>
    <w:rsid w:val="003C06CA"/>
    <w:rsid w:val="003C2FBF"/>
    <w:rsid w:val="003C48CA"/>
    <w:rsid w:val="004122EB"/>
    <w:rsid w:val="00430F10"/>
    <w:rsid w:val="004552E3"/>
    <w:rsid w:val="00460A3E"/>
    <w:rsid w:val="004657C7"/>
    <w:rsid w:val="004675DF"/>
    <w:rsid w:val="004A7220"/>
    <w:rsid w:val="00557297"/>
    <w:rsid w:val="00557AB0"/>
    <w:rsid w:val="00580FAA"/>
    <w:rsid w:val="005B358B"/>
    <w:rsid w:val="005B5BE5"/>
    <w:rsid w:val="005C31BA"/>
    <w:rsid w:val="005D7EB7"/>
    <w:rsid w:val="005E17BD"/>
    <w:rsid w:val="005E5C2A"/>
    <w:rsid w:val="005F65B9"/>
    <w:rsid w:val="00612CF1"/>
    <w:rsid w:val="00620A52"/>
    <w:rsid w:val="00624769"/>
    <w:rsid w:val="00625C39"/>
    <w:rsid w:val="0064628E"/>
    <w:rsid w:val="00664910"/>
    <w:rsid w:val="00691555"/>
    <w:rsid w:val="0069648C"/>
    <w:rsid w:val="006B3D5F"/>
    <w:rsid w:val="006B3DBD"/>
    <w:rsid w:val="0070494D"/>
    <w:rsid w:val="007142E2"/>
    <w:rsid w:val="007748B9"/>
    <w:rsid w:val="007848D0"/>
    <w:rsid w:val="00790294"/>
    <w:rsid w:val="00796DAD"/>
    <w:rsid w:val="007D0141"/>
    <w:rsid w:val="007D4A95"/>
    <w:rsid w:val="00801DBF"/>
    <w:rsid w:val="00810886"/>
    <w:rsid w:val="008154E8"/>
    <w:rsid w:val="00851EE3"/>
    <w:rsid w:val="0085224B"/>
    <w:rsid w:val="008666B1"/>
    <w:rsid w:val="008B0E32"/>
    <w:rsid w:val="008B6E3A"/>
    <w:rsid w:val="008D58B7"/>
    <w:rsid w:val="008F62EB"/>
    <w:rsid w:val="009263C8"/>
    <w:rsid w:val="00931208"/>
    <w:rsid w:val="00936C70"/>
    <w:rsid w:val="009E35FC"/>
    <w:rsid w:val="00A17049"/>
    <w:rsid w:val="00A30649"/>
    <w:rsid w:val="00A43F9F"/>
    <w:rsid w:val="00A6055A"/>
    <w:rsid w:val="00A647D5"/>
    <w:rsid w:val="00A94AAA"/>
    <w:rsid w:val="00AA2AC1"/>
    <w:rsid w:val="00AB3E11"/>
    <w:rsid w:val="00AB4312"/>
    <w:rsid w:val="00AC0E71"/>
    <w:rsid w:val="00AC321F"/>
    <w:rsid w:val="00AD1414"/>
    <w:rsid w:val="00B04A5C"/>
    <w:rsid w:val="00B15906"/>
    <w:rsid w:val="00B455DE"/>
    <w:rsid w:val="00B64134"/>
    <w:rsid w:val="00B657F4"/>
    <w:rsid w:val="00B71EF9"/>
    <w:rsid w:val="00B734AF"/>
    <w:rsid w:val="00BB5829"/>
    <w:rsid w:val="00BC5BAE"/>
    <w:rsid w:val="00BC6C71"/>
    <w:rsid w:val="00BD402E"/>
    <w:rsid w:val="00C05693"/>
    <w:rsid w:val="00C13BB1"/>
    <w:rsid w:val="00C16B6E"/>
    <w:rsid w:val="00C30EAC"/>
    <w:rsid w:val="00C608D4"/>
    <w:rsid w:val="00C80AB0"/>
    <w:rsid w:val="00C837C3"/>
    <w:rsid w:val="00CC1192"/>
    <w:rsid w:val="00CD20C1"/>
    <w:rsid w:val="00D16956"/>
    <w:rsid w:val="00D22AE4"/>
    <w:rsid w:val="00D4498A"/>
    <w:rsid w:val="00D61911"/>
    <w:rsid w:val="00D80272"/>
    <w:rsid w:val="00D94C50"/>
    <w:rsid w:val="00D965F5"/>
    <w:rsid w:val="00D97D26"/>
    <w:rsid w:val="00DB1538"/>
    <w:rsid w:val="00DB210B"/>
    <w:rsid w:val="00DB30BC"/>
    <w:rsid w:val="00DB35FC"/>
    <w:rsid w:val="00DB465D"/>
    <w:rsid w:val="00DC394A"/>
    <w:rsid w:val="00DD001F"/>
    <w:rsid w:val="00DD3BD5"/>
    <w:rsid w:val="00DE3DB5"/>
    <w:rsid w:val="00DF6F32"/>
    <w:rsid w:val="00E01CEB"/>
    <w:rsid w:val="00E20CC7"/>
    <w:rsid w:val="00E27D4F"/>
    <w:rsid w:val="00E6164B"/>
    <w:rsid w:val="00E87979"/>
    <w:rsid w:val="00EB0057"/>
    <w:rsid w:val="00ED4B9B"/>
    <w:rsid w:val="00F019B9"/>
    <w:rsid w:val="00F072A2"/>
    <w:rsid w:val="00F130F0"/>
    <w:rsid w:val="00F31996"/>
    <w:rsid w:val="00FA2E1C"/>
    <w:rsid w:val="00FC248B"/>
    <w:rsid w:val="00FE69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24B"/>
    <w:rPr>
      <w:color w:val="0000FF" w:themeColor="hyperlink"/>
      <w:u w:val="single"/>
    </w:rPr>
  </w:style>
  <w:style w:type="paragraph" w:styleId="ListParagraph">
    <w:name w:val="List Paragraph"/>
    <w:basedOn w:val="Normal"/>
    <w:uiPriority w:val="34"/>
    <w:qFormat/>
    <w:rsid w:val="0085224B"/>
    <w:pPr>
      <w:ind w:left="720"/>
      <w:contextualSpacing/>
    </w:pPr>
  </w:style>
  <w:style w:type="character" w:customStyle="1" w:styleId="hps">
    <w:name w:val="hps"/>
    <w:basedOn w:val="DefaultParagraphFont"/>
    <w:rsid w:val="0085224B"/>
  </w:style>
  <w:style w:type="paragraph" w:styleId="Header">
    <w:name w:val="header"/>
    <w:basedOn w:val="Normal"/>
    <w:link w:val="HeaderChar"/>
    <w:uiPriority w:val="99"/>
    <w:semiHidden/>
    <w:unhideWhenUsed/>
    <w:rsid w:val="0085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24B"/>
  </w:style>
  <w:style w:type="paragraph" w:styleId="Footer">
    <w:name w:val="footer"/>
    <w:basedOn w:val="Normal"/>
    <w:link w:val="FooterChar"/>
    <w:uiPriority w:val="99"/>
    <w:unhideWhenUsed/>
    <w:rsid w:val="0085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4B"/>
  </w:style>
  <w:style w:type="character" w:customStyle="1" w:styleId="longtext">
    <w:name w:val="long_text"/>
    <w:basedOn w:val="DefaultParagraphFont"/>
    <w:rsid w:val="008154E8"/>
  </w:style>
  <w:style w:type="character" w:customStyle="1" w:styleId="atn">
    <w:name w:val="atn"/>
    <w:basedOn w:val="DefaultParagraphFont"/>
    <w:rsid w:val="008154E8"/>
  </w:style>
  <w:style w:type="paragraph" w:styleId="BalloonText">
    <w:name w:val="Balloon Text"/>
    <w:basedOn w:val="Normal"/>
    <w:link w:val="BalloonTextChar"/>
    <w:uiPriority w:val="99"/>
    <w:semiHidden/>
    <w:unhideWhenUsed/>
    <w:rsid w:val="007D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539833">
      <w:bodyDiv w:val="1"/>
      <w:marLeft w:val="0"/>
      <w:marRight w:val="0"/>
      <w:marTop w:val="0"/>
      <w:marBottom w:val="0"/>
      <w:divBdr>
        <w:top w:val="none" w:sz="0" w:space="0" w:color="auto"/>
        <w:left w:val="none" w:sz="0" w:space="0" w:color="auto"/>
        <w:bottom w:val="none" w:sz="0" w:space="0" w:color="auto"/>
        <w:right w:val="none" w:sz="0" w:space="0" w:color="auto"/>
      </w:divBdr>
      <w:divsChild>
        <w:div w:id="1348098975">
          <w:marLeft w:val="0"/>
          <w:marRight w:val="0"/>
          <w:marTop w:val="0"/>
          <w:marBottom w:val="0"/>
          <w:divBdr>
            <w:top w:val="none" w:sz="0" w:space="0" w:color="auto"/>
            <w:left w:val="none" w:sz="0" w:space="0" w:color="auto"/>
            <w:bottom w:val="none" w:sz="0" w:space="0" w:color="auto"/>
            <w:right w:val="none" w:sz="0" w:space="0" w:color="auto"/>
          </w:divBdr>
          <w:divsChild>
            <w:div w:id="1759713357">
              <w:marLeft w:val="0"/>
              <w:marRight w:val="0"/>
              <w:marTop w:val="0"/>
              <w:marBottom w:val="0"/>
              <w:divBdr>
                <w:top w:val="none" w:sz="0" w:space="0" w:color="auto"/>
                <w:left w:val="none" w:sz="0" w:space="0" w:color="auto"/>
                <w:bottom w:val="none" w:sz="0" w:space="0" w:color="auto"/>
                <w:right w:val="none" w:sz="0" w:space="0" w:color="auto"/>
              </w:divBdr>
              <w:divsChild>
                <w:div w:id="1844317898">
                  <w:marLeft w:val="0"/>
                  <w:marRight w:val="0"/>
                  <w:marTop w:val="0"/>
                  <w:marBottom w:val="0"/>
                  <w:divBdr>
                    <w:top w:val="none" w:sz="0" w:space="0" w:color="auto"/>
                    <w:left w:val="none" w:sz="0" w:space="0" w:color="auto"/>
                    <w:bottom w:val="none" w:sz="0" w:space="0" w:color="auto"/>
                    <w:right w:val="none" w:sz="0" w:space="0" w:color="auto"/>
                  </w:divBdr>
                  <w:divsChild>
                    <w:div w:id="1227567354">
                      <w:marLeft w:val="0"/>
                      <w:marRight w:val="0"/>
                      <w:marTop w:val="0"/>
                      <w:marBottom w:val="0"/>
                      <w:divBdr>
                        <w:top w:val="none" w:sz="0" w:space="0" w:color="auto"/>
                        <w:left w:val="none" w:sz="0" w:space="0" w:color="auto"/>
                        <w:bottom w:val="none" w:sz="0" w:space="0" w:color="auto"/>
                        <w:right w:val="none" w:sz="0" w:space="0" w:color="auto"/>
                      </w:divBdr>
                      <w:divsChild>
                        <w:div w:id="306058240">
                          <w:marLeft w:val="0"/>
                          <w:marRight w:val="0"/>
                          <w:marTop w:val="0"/>
                          <w:marBottom w:val="0"/>
                          <w:divBdr>
                            <w:top w:val="none" w:sz="0" w:space="0" w:color="auto"/>
                            <w:left w:val="none" w:sz="0" w:space="0" w:color="auto"/>
                            <w:bottom w:val="none" w:sz="0" w:space="0" w:color="auto"/>
                            <w:right w:val="none" w:sz="0" w:space="0" w:color="auto"/>
                          </w:divBdr>
                          <w:divsChild>
                            <w:div w:id="388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diDik_SPR</dc:creator>
  <cp:lastModifiedBy>labkom 1</cp:lastModifiedBy>
  <cp:revision>16</cp:revision>
  <cp:lastPrinted>2015-08-20T07:12:00Z</cp:lastPrinted>
  <dcterms:created xsi:type="dcterms:W3CDTF">2014-06-03T04:36:00Z</dcterms:created>
  <dcterms:modified xsi:type="dcterms:W3CDTF">2015-08-20T07:12:00Z</dcterms:modified>
</cp:coreProperties>
</file>